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37259">
        <w:rPr>
          <w:rFonts w:ascii="Times New Roman" w:eastAsia="Calibri" w:hAnsi="Times New Roman" w:cs="Times New Roman"/>
          <w:b/>
          <w:sz w:val="32"/>
          <w:szCs w:val="32"/>
        </w:rPr>
        <w:t xml:space="preserve">План работы районного  </w:t>
      </w:r>
      <w:proofErr w:type="spellStart"/>
      <w:r w:rsidRPr="00F37259">
        <w:rPr>
          <w:rFonts w:ascii="Times New Roman" w:eastAsia="Calibri" w:hAnsi="Times New Roman" w:cs="Times New Roman"/>
          <w:b/>
          <w:sz w:val="32"/>
          <w:szCs w:val="32"/>
        </w:rPr>
        <w:t>инновационно</w:t>
      </w:r>
      <w:proofErr w:type="spellEnd"/>
      <w:r w:rsidRPr="00F37259">
        <w:rPr>
          <w:rFonts w:ascii="Times New Roman" w:eastAsia="Calibri" w:hAnsi="Times New Roman" w:cs="Times New Roman"/>
          <w:b/>
          <w:sz w:val="32"/>
          <w:szCs w:val="32"/>
        </w:rPr>
        <w:t xml:space="preserve"> - методического совета на 2020-2021  учебный год</w:t>
      </w:r>
    </w:p>
    <w:p w:rsidR="00F37259" w:rsidRPr="00F37259" w:rsidRDefault="00F37259" w:rsidP="00F37259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1 (сентябрь)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1.Анализ работы РМК за 2019/2020 учебный год.</w:t>
      </w:r>
    </w:p>
    <w:p w:rsidR="00F37259" w:rsidRPr="00F37259" w:rsidRDefault="00F37259" w:rsidP="00F3725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Храмова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Ю.В. зав. РМК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2.Утверждение плана работы РМК на 2020-2021 учебный год.</w:t>
      </w:r>
    </w:p>
    <w:p w:rsidR="00F37259" w:rsidRPr="00F37259" w:rsidRDefault="00F37259" w:rsidP="00F3725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Храмова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Ю.В. зав. РМК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3. Утверждение комплекса мер по работе с одаренными детьми.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Каримова М.Н. зам. начальника РОО</w:t>
      </w:r>
    </w:p>
    <w:p w:rsidR="00F37259" w:rsidRPr="00F37259" w:rsidRDefault="00F37259" w:rsidP="00F3725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2 (ноябрь)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1. Итоги реализации программы развития МКОУ «</w:t>
      </w:r>
      <w:proofErr w:type="spellStart"/>
      <w:r w:rsidRPr="00F37259">
        <w:rPr>
          <w:rFonts w:ascii="Times New Roman" w:eastAsia="Calibri" w:hAnsi="Times New Roman" w:cs="Times New Roman"/>
          <w:sz w:val="28"/>
          <w:szCs w:val="28"/>
        </w:rPr>
        <w:t>Юламановская</w:t>
      </w:r>
      <w:proofErr w:type="spellEnd"/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СОШ» «От успешного учителя к успешному ученику». 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Бухарова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Т.М.  директор МКОУ «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Юламановская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СОШ»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2.</w:t>
      </w:r>
      <w:r w:rsidRPr="00F37259">
        <w:rPr>
          <w:rFonts w:ascii="Calibri" w:eastAsia="Calibri" w:hAnsi="Calibri" w:cs="Times New Roman"/>
        </w:rPr>
        <w:t xml:space="preserve"> </w:t>
      </w:r>
      <w:r w:rsidRPr="00F37259">
        <w:rPr>
          <w:rFonts w:ascii="Times New Roman" w:eastAsia="Calibri" w:hAnsi="Times New Roman" w:cs="Times New Roman"/>
          <w:sz w:val="28"/>
          <w:szCs w:val="28"/>
        </w:rPr>
        <w:t>Методическое сопровождение педагогов в межкурсовой период и построение их индивидуальных образовательных траекторий в соответствии с Национальной системой учительского роста и приоритетами проекта «Учитель будущего» в МКОУ «</w:t>
      </w:r>
      <w:proofErr w:type="spellStart"/>
      <w:r w:rsidRPr="00F37259">
        <w:rPr>
          <w:rFonts w:ascii="Times New Roman" w:eastAsia="Calibri" w:hAnsi="Times New Roman" w:cs="Times New Roman"/>
          <w:sz w:val="28"/>
          <w:szCs w:val="28"/>
        </w:rPr>
        <w:t>Катайская</w:t>
      </w:r>
      <w:proofErr w:type="spellEnd"/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СОШ».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7259">
        <w:rPr>
          <w:rFonts w:ascii="Times New Roman" w:eastAsia="Calibri" w:hAnsi="Times New Roman" w:cs="Times New Roman"/>
          <w:b/>
          <w:sz w:val="28"/>
          <w:szCs w:val="28"/>
        </w:rPr>
        <w:t>Матвеева В.В. заместитель директора по УВР МКОУ «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Катайская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37259" w:rsidRPr="00F37259" w:rsidRDefault="00F37259" w:rsidP="00F3725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3  (январь)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1. Психолого-педагогические условия успешной адаптации ребенка к детскому саду. </w:t>
      </w:r>
    </w:p>
    <w:p w:rsidR="00F37259" w:rsidRPr="00F37259" w:rsidRDefault="00F37259" w:rsidP="00F3725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F37259">
        <w:rPr>
          <w:rFonts w:ascii="Times New Roman" w:eastAsia="Calibri" w:hAnsi="Times New Roman" w:cs="Times New Roman"/>
          <w:b/>
          <w:sz w:val="28"/>
          <w:szCs w:val="28"/>
        </w:rPr>
        <w:t>Попова И.В. заведующая МКДОУ «Детский сад №1 «Солнышко»</w:t>
      </w:r>
    </w:p>
    <w:p w:rsidR="00F37259" w:rsidRPr="00F37259" w:rsidRDefault="00F37259" w:rsidP="00F3725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Дубынина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И.В. психолог МКДОУ «Детский сад №1 «Солнышко»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2. О проведении районного конкурса «Фестиваль педагогического мастерства 2021». Утверждение положения о конкурсе.</w:t>
      </w:r>
    </w:p>
    <w:p w:rsidR="00F37259" w:rsidRPr="00F37259" w:rsidRDefault="00F37259" w:rsidP="00F3725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Храмова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Ю.В. зав. РМК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3. Наставничество как эффективный инструмент в формировании профессиональных компетенций молодого специалиста.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F3725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Бабикова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А.И. директор МКОУ «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Альменевская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СОШ»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4 (февраль)</w:t>
      </w:r>
      <w:r w:rsidRPr="00F3725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1.  Первичный мониторинг реализации программы развития МКОУ  «</w:t>
      </w:r>
      <w:proofErr w:type="spellStart"/>
      <w:r w:rsidRPr="00F37259">
        <w:rPr>
          <w:rFonts w:ascii="Times New Roman" w:eastAsia="Calibri" w:hAnsi="Times New Roman" w:cs="Times New Roman"/>
          <w:sz w:val="28"/>
          <w:szCs w:val="28"/>
        </w:rPr>
        <w:t>Катайская</w:t>
      </w:r>
      <w:proofErr w:type="spellEnd"/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СОШ» «Совершенствование образовательного пространства для повышения качества образования».                                 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F37259">
        <w:rPr>
          <w:rFonts w:ascii="Times New Roman" w:eastAsia="Calibri" w:hAnsi="Times New Roman" w:cs="Times New Roman"/>
          <w:b/>
          <w:sz w:val="28"/>
          <w:szCs w:val="28"/>
        </w:rPr>
        <w:t>Корнева Л.Н.  директор МКОУ «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Катайская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СОШ»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2. Управление профессиональным развитием педагога в МКОУ «</w:t>
      </w:r>
      <w:proofErr w:type="spellStart"/>
      <w:r w:rsidRPr="00F37259">
        <w:rPr>
          <w:rFonts w:ascii="Times New Roman" w:eastAsia="Calibri" w:hAnsi="Times New Roman" w:cs="Times New Roman"/>
          <w:sz w:val="28"/>
          <w:szCs w:val="28"/>
        </w:rPr>
        <w:t>Танрыкуловская</w:t>
      </w:r>
      <w:proofErr w:type="spellEnd"/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СОШ».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Садыкова Ф.Г. директор МКОУ «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Танрыкуловская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СОШ»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3. Обобщение опыта работы по организации проектно-исследовательской деятельности обучающихся в соответствии с требованиями ФГОС ООО.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Клепинина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И.Л.  директор МКОУ «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Чистовская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5 (апрель)</w:t>
      </w:r>
      <w:r w:rsidRPr="00F3725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1. Первичный мониторинг реализации программы развития МКОУ «</w:t>
      </w:r>
      <w:proofErr w:type="spellStart"/>
      <w:r w:rsidRPr="00F37259">
        <w:rPr>
          <w:rFonts w:ascii="Times New Roman" w:eastAsia="Calibri" w:hAnsi="Times New Roman" w:cs="Times New Roman"/>
          <w:sz w:val="28"/>
          <w:szCs w:val="28"/>
        </w:rPr>
        <w:t>Казёнская</w:t>
      </w:r>
      <w:proofErr w:type="spellEnd"/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СОШ» «Школа успеха». 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F3725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37259">
        <w:rPr>
          <w:rFonts w:ascii="Times New Roman" w:eastAsia="Calibri" w:hAnsi="Times New Roman" w:cs="Times New Roman"/>
          <w:b/>
          <w:sz w:val="28"/>
          <w:szCs w:val="28"/>
        </w:rPr>
        <w:t>Султанов М.С. директор МКОУ «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Казёнская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2.Деятельность администрации по обобщению и распространению опыта работы педагогов дополнительного образования</w:t>
      </w:r>
      <w:r w:rsidRPr="00F37259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Семенова И.В.  директор МКУДО «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Альменевский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ДДЮ»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7259">
        <w:rPr>
          <w:rFonts w:ascii="Times New Roman" w:eastAsia="Calibri" w:hAnsi="Times New Roman" w:cs="Times New Roman"/>
          <w:sz w:val="28"/>
          <w:szCs w:val="28"/>
        </w:rPr>
        <w:t>3. Согласование программ лагерей отдыха и досуга с дневным пребыванием.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Начальник лагеря ЛДП (по графику)</w:t>
      </w:r>
    </w:p>
    <w:p w:rsidR="00F37259" w:rsidRPr="00F37259" w:rsidRDefault="00F37259" w:rsidP="00F3725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37259" w:rsidRPr="00F37259" w:rsidRDefault="00F37259" w:rsidP="00F372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6 (май)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1.Мониторинг обучения на курсах повышения квалификации педагогов, реализующих ФГОС. </w:t>
      </w:r>
    </w:p>
    <w:p w:rsidR="00F37259" w:rsidRPr="00F37259" w:rsidRDefault="00F37259" w:rsidP="00F3725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Храмова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Ю.В. заведующая РМК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2.Согласование программы развития МКОУ «</w:t>
      </w:r>
      <w:proofErr w:type="spellStart"/>
      <w:r w:rsidRPr="00F37259">
        <w:rPr>
          <w:rFonts w:ascii="Times New Roman" w:eastAsia="Calibri" w:hAnsi="Times New Roman" w:cs="Times New Roman"/>
          <w:sz w:val="28"/>
          <w:szCs w:val="28"/>
        </w:rPr>
        <w:t>Бороздинская</w:t>
      </w:r>
      <w:proofErr w:type="spellEnd"/>
      <w:r w:rsidRPr="00F37259">
        <w:rPr>
          <w:rFonts w:ascii="Times New Roman" w:eastAsia="Calibri" w:hAnsi="Times New Roman" w:cs="Times New Roman"/>
          <w:sz w:val="28"/>
          <w:szCs w:val="28"/>
        </w:rPr>
        <w:t xml:space="preserve"> СОШ». </w:t>
      </w:r>
    </w:p>
    <w:p w:rsidR="00F37259" w:rsidRPr="00F37259" w:rsidRDefault="00F37259" w:rsidP="00F372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Власова Н.А. директор МКОУ «</w:t>
      </w:r>
      <w:proofErr w:type="spellStart"/>
      <w:r w:rsidRPr="00F37259">
        <w:rPr>
          <w:rFonts w:ascii="Times New Roman" w:eastAsia="Calibri" w:hAnsi="Times New Roman" w:cs="Times New Roman"/>
          <w:b/>
          <w:sz w:val="28"/>
          <w:szCs w:val="28"/>
        </w:rPr>
        <w:t>Бороздинская</w:t>
      </w:r>
      <w:proofErr w:type="spellEnd"/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СОШ»  </w:t>
      </w:r>
    </w:p>
    <w:p w:rsidR="00F37259" w:rsidRPr="00F37259" w:rsidRDefault="00F37259" w:rsidP="00F372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259">
        <w:rPr>
          <w:rFonts w:ascii="Times New Roman" w:eastAsia="Calibri" w:hAnsi="Times New Roman" w:cs="Times New Roman"/>
          <w:sz w:val="28"/>
          <w:szCs w:val="28"/>
        </w:rPr>
        <w:t>3. Согласование программ лагерей отдыха и досуга с дневным пребыванием.</w:t>
      </w:r>
    </w:p>
    <w:p w:rsidR="00F37259" w:rsidRPr="00F37259" w:rsidRDefault="00F37259" w:rsidP="00F37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72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Начальник лагеря ЛДП (по графику)</w:t>
      </w:r>
    </w:p>
    <w:p w:rsidR="00300731" w:rsidRPr="00F37259" w:rsidRDefault="00300731" w:rsidP="00F372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0731" w:rsidRPr="00F37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AD"/>
    <w:rsid w:val="00300731"/>
    <w:rsid w:val="00F37259"/>
    <w:rsid w:val="00F6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2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2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2021-06-29T06:04:00Z</dcterms:created>
  <dcterms:modified xsi:type="dcterms:W3CDTF">2021-06-29T06:04:00Z</dcterms:modified>
</cp:coreProperties>
</file>